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19" w:rsidRDefault="00B23A33" w:rsidP="00EE5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83C9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Объявление о приеме документов </w:t>
      </w:r>
      <w:r w:rsidR="00EE5919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</w:t>
      </w:r>
    </w:p>
    <w:p w:rsidR="00BF7489" w:rsidRPr="00EE5919" w:rsidRDefault="00EE5919" w:rsidP="00EE59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конкурсном отборе на </w:t>
      </w:r>
      <w:r w:rsidR="00D83C9E" w:rsidRPr="00D83C9E">
        <w:rPr>
          <w:rFonts w:ascii="Times New Roman" w:eastAsia="Calibri" w:hAnsi="Times New Roman" w:cs="Times New Roman"/>
          <w:b/>
          <w:sz w:val="24"/>
          <w:szCs w:val="24"/>
        </w:rPr>
        <w:t>должност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D83C9E" w:rsidRPr="00D83C9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5D0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2F0733" w:rsidRPr="00D83C9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Государственно</w:t>
      </w:r>
      <w:r w:rsidR="00C45D0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</w:t>
      </w:r>
      <w:r w:rsidR="002F0733" w:rsidRPr="00D83C9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бюджетно</w:t>
      </w:r>
      <w:r w:rsidR="00C45D0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</w:t>
      </w:r>
      <w:r w:rsidR="002F0733" w:rsidRPr="00D83C9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2F0733" w:rsidRPr="00BF7489" w:rsidRDefault="002F0733" w:rsidP="00BF7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83C9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учреждени</w:t>
      </w:r>
      <w:r w:rsidR="00C45D0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</w:t>
      </w:r>
      <w:r w:rsidRPr="00D83C9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BF748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Республики Тыва «Центр кадастровой оценки»</w:t>
      </w:r>
    </w:p>
    <w:p w:rsidR="00B23A33" w:rsidRPr="00D83C9E" w:rsidRDefault="00B23A33" w:rsidP="00D83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lang w:eastAsia="ru-RU"/>
        </w:rPr>
      </w:pPr>
      <w:r w:rsidRPr="00D83C9E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4"/>
          <w:szCs w:val="24"/>
          <w:lang w:eastAsia="ru-RU"/>
        </w:rPr>
        <w:t>ДЕК</w:t>
      </w:r>
    </w:p>
    <w:p w:rsidR="008F2A2D" w:rsidRPr="00770758" w:rsidRDefault="00B23A33" w:rsidP="007257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земельных и имущественных отношений Республики Тыва объявляет </w:t>
      </w:r>
      <w:r w:rsidR="00746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BF748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отбор на</w:t>
      </w:r>
      <w:r w:rsidR="00725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7C9">
        <w:rPr>
          <w:rFonts w:ascii="Times New Roman" w:hAnsi="Times New Roman" w:cs="Times New Roman"/>
          <w:bCs/>
          <w:color w:val="000000"/>
          <w:sz w:val="24"/>
          <w:szCs w:val="24"/>
        </w:rPr>
        <w:t>должност</w:t>
      </w:r>
      <w:r w:rsidR="00BF7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в </w:t>
      </w:r>
      <w:r w:rsidR="007257C9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</w:t>
      </w:r>
      <w:r w:rsidR="00BF7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 </w:t>
      </w:r>
      <w:r w:rsidR="007257C9">
        <w:rPr>
          <w:rFonts w:ascii="Times New Roman" w:hAnsi="Times New Roman" w:cs="Times New Roman"/>
          <w:bCs/>
          <w:color w:val="000000"/>
          <w:sz w:val="24"/>
          <w:szCs w:val="24"/>
        </w:rPr>
        <w:t>бюджетно</w:t>
      </w:r>
      <w:r w:rsidR="00BF7489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7257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учреждени</w:t>
      </w:r>
      <w:r w:rsidR="00BF7489">
        <w:rPr>
          <w:rFonts w:ascii="Times New Roman" w:hAnsi="Times New Roman" w:cs="Times New Roman"/>
          <w:bCs/>
          <w:color w:val="000000"/>
          <w:sz w:val="24"/>
          <w:szCs w:val="24"/>
        </w:rPr>
        <w:t>и Республики Тыва «Центр кадастровой оценки»:</w:t>
      </w:r>
    </w:p>
    <w:p w:rsidR="008F2A2D" w:rsidRDefault="008F2A2D" w:rsidP="007257C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257C9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="00BF74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57C9">
        <w:rPr>
          <w:rFonts w:ascii="Times New Roman" w:hAnsi="Times New Roman" w:cs="Times New Roman"/>
          <w:color w:val="000000"/>
          <w:sz w:val="24"/>
          <w:szCs w:val="24"/>
        </w:rPr>
        <w:t>– 1</w:t>
      </w:r>
      <w:r w:rsidRPr="00B23A33">
        <w:rPr>
          <w:rFonts w:ascii="Times New Roman" w:hAnsi="Times New Roman" w:cs="Times New Roman"/>
          <w:color w:val="000000"/>
          <w:sz w:val="24"/>
          <w:szCs w:val="24"/>
        </w:rPr>
        <w:t xml:space="preserve"> ед.</w:t>
      </w:r>
    </w:p>
    <w:p w:rsidR="007257C9" w:rsidRDefault="007257C9" w:rsidP="007257C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бухгалтера – 1 ед.</w:t>
      </w:r>
    </w:p>
    <w:p w:rsidR="007257C9" w:rsidRDefault="007257C9" w:rsidP="007257C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0DC0" w:rsidRPr="00CD6FFA" w:rsidRDefault="005C0A4A" w:rsidP="0048354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Т</w:t>
      </w:r>
      <w:r w:rsidR="00770DC0" w:rsidRPr="00CD6FFA">
        <w:rPr>
          <w:rFonts w:ascii="Times New Roman" w:hAnsi="Times New Roman" w:cs="Times New Roman"/>
          <w:b/>
          <w:sz w:val="24"/>
          <w:szCs w:val="24"/>
        </w:rPr>
        <w:t>ребования к должностям:</w:t>
      </w:r>
    </w:p>
    <w:p w:rsidR="00137E01" w:rsidRDefault="00770DC0" w:rsidP="00137E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D6FF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 Директор:</w:t>
      </w:r>
      <w:r w:rsidRPr="00CD6F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37E01" w:rsidRPr="00137E01" w:rsidRDefault="00945287" w:rsidP="00137E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1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требования</w:t>
      </w:r>
      <w:r w:rsidR="00770DC0" w:rsidRPr="0011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стажу работы</w:t>
      </w:r>
      <w:r w:rsidR="00137E01" w:rsidRPr="00114C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CD6FFA" w:rsidRPr="00CD6FFA">
        <w:rPr>
          <w:rFonts w:ascii="Times New Roman" w:hAnsi="Times New Roman" w:cs="Times New Roman"/>
          <w:sz w:val="24"/>
          <w:szCs w:val="24"/>
        </w:rPr>
        <w:t xml:space="preserve"> </w:t>
      </w:r>
      <w:r w:rsidR="00114C37">
        <w:rPr>
          <w:rFonts w:ascii="Times New Roman" w:hAnsi="Times New Roman" w:cs="Times New Roman"/>
          <w:sz w:val="24"/>
          <w:szCs w:val="24"/>
        </w:rPr>
        <w:t>у</w:t>
      </w:r>
      <w:r w:rsidR="00137E01" w:rsidRPr="00770758">
        <w:rPr>
          <w:rFonts w:ascii="Times New Roman" w:hAnsi="Times New Roman" w:cs="Times New Roman"/>
          <w:color w:val="000000"/>
          <w:sz w:val="24"/>
          <w:szCs w:val="24"/>
        </w:rPr>
        <w:t>правленческий опыт не менее трех лет на должностях руководителей, заместителей руководителей, руководителей структурных подразделен</w:t>
      </w:r>
      <w:r w:rsidR="00C31AC2">
        <w:rPr>
          <w:rFonts w:ascii="Times New Roman" w:hAnsi="Times New Roman" w:cs="Times New Roman"/>
          <w:color w:val="000000"/>
          <w:sz w:val="24"/>
          <w:szCs w:val="24"/>
        </w:rPr>
        <w:t>ий организаций</w:t>
      </w:r>
      <w:r w:rsidR="00E87056">
        <w:rPr>
          <w:rFonts w:ascii="Times New Roman" w:hAnsi="Times New Roman" w:cs="Times New Roman"/>
          <w:color w:val="000000"/>
          <w:sz w:val="24"/>
          <w:szCs w:val="24"/>
        </w:rPr>
        <w:t>, учреждений</w:t>
      </w:r>
      <w:r w:rsidR="00C31AC2">
        <w:rPr>
          <w:rFonts w:ascii="Times New Roman" w:hAnsi="Times New Roman" w:cs="Times New Roman"/>
          <w:color w:val="000000"/>
          <w:sz w:val="24"/>
          <w:szCs w:val="24"/>
        </w:rPr>
        <w:t xml:space="preserve"> независимо от их </w:t>
      </w:r>
      <w:r w:rsidR="00137E01" w:rsidRPr="00770758">
        <w:rPr>
          <w:rFonts w:ascii="Times New Roman" w:hAnsi="Times New Roman" w:cs="Times New Roman"/>
          <w:color w:val="000000"/>
          <w:sz w:val="24"/>
          <w:szCs w:val="24"/>
        </w:rPr>
        <w:t>формы собственности.</w:t>
      </w:r>
    </w:p>
    <w:p w:rsidR="00D33E73" w:rsidRDefault="001A4754" w:rsidP="00A766C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6FFA" w:rsidRPr="00CD6F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образованию:</w:t>
      </w:r>
      <w:r w:rsidR="00CD6FFA" w:rsidRPr="00CD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 w:rsidR="00A5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направлениям </w:t>
      </w:r>
      <w:r w:rsidR="00A5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C0A4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Юриспруденция»,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«Государственн</w:t>
      </w:r>
      <w:r w:rsidR="005C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и муниципальное управление», </w:t>
      </w:r>
      <w:r w:rsidR="004901C6" w:rsidRPr="00CD6FFA">
        <w:rPr>
          <w:rFonts w:ascii="Times New Roman" w:hAnsi="Times New Roman" w:cs="Times New Roman"/>
          <w:sz w:val="24"/>
          <w:szCs w:val="24"/>
        </w:rPr>
        <w:t>профессиональные знания в соответствующей сфере</w:t>
      </w:r>
      <w:r w:rsidR="00A766CE">
        <w:rPr>
          <w:rFonts w:ascii="Times New Roman" w:hAnsi="Times New Roman" w:cs="Times New Roman"/>
          <w:sz w:val="24"/>
          <w:szCs w:val="24"/>
        </w:rPr>
        <w:t xml:space="preserve"> оценки недвижимости, </w:t>
      </w:r>
      <w:r w:rsidR="00A766CE" w:rsidRPr="00D33E73">
        <w:rPr>
          <w:rFonts w:ascii="Times New Roman" w:hAnsi="Times New Roman" w:cs="Times New Roman"/>
          <w:sz w:val="24"/>
          <w:szCs w:val="24"/>
        </w:rPr>
        <w:t>установленны</w:t>
      </w:r>
      <w:r w:rsidR="004145B0">
        <w:rPr>
          <w:rFonts w:ascii="Times New Roman" w:hAnsi="Times New Roman" w:cs="Times New Roman"/>
          <w:sz w:val="24"/>
          <w:szCs w:val="24"/>
        </w:rPr>
        <w:t>е</w:t>
      </w:r>
      <w:r w:rsidR="00A766CE" w:rsidRPr="00D33E73">
        <w:rPr>
          <w:rFonts w:ascii="Times New Roman" w:hAnsi="Times New Roman" w:cs="Times New Roman"/>
          <w:sz w:val="24"/>
          <w:szCs w:val="24"/>
        </w:rPr>
        <w:t xml:space="preserve"> </w:t>
      </w:r>
      <w:r w:rsidR="00D33E73" w:rsidRPr="00D33E73">
        <w:rPr>
          <w:rFonts w:ascii="Times New Roman" w:hAnsi="Times New Roman" w:cs="Times New Roman"/>
          <w:sz w:val="24"/>
          <w:szCs w:val="24"/>
        </w:rPr>
        <w:t>п</w:t>
      </w:r>
      <w:r w:rsidR="00D33E73" w:rsidRPr="00D33E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риказом Министерства экономического развития РФ от 12 апреля 2017 г. № 177 "Об утверждении Перечня областей, в которых работники бюджетного учреждения, созданного субъектом Российской Федерации и наделенного полномочиями, связанными с определением кадастровой стоимости, привлекаемые к определению кадастровой стоимости, должны иметь высшее образование и (или) профессиональную переподготовку, и Порядка подтверждения соответствия требованиям, предъявляемым к работникам бюджетного учреждения, созданного субъектом Российской Федерации и наделенного полномочиями, связанными с определением кадастровой стоимости"</w:t>
      </w:r>
    </w:p>
    <w:p w:rsidR="005C0A4A" w:rsidRPr="00CD6FFA" w:rsidRDefault="005C0A4A" w:rsidP="00A766C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профессионально</w:t>
      </w:r>
      <w:r w:rsidR="00A766CE">
        <w:rPr>
          <w:rFonts w:ascii="Times New Roman" w:hAnsi="Times New Roman" w:cs="Times New Roman"/>
          <w:sz w:val="24"/>
          <w:szCs w:val="24"/>
        </w:rPr>
        <w:t>й переподготовки по направлению</w:t>
      </w:r>
      <w:r w:rsidR="00A766CE" w:rsidRPr="00A766CE">
        <w:rPr>
          <w:rFonts w:ascii="Times New Roman" w:hAnsi="Times New Roman" w:cs="Times New Roman"/>
          <w:sz w:val="24"/>
          <w:szCs w:val="24"/>
        </w:rPr>
        <w:t xml:space="preserve"> </w:t>
      </w:r>
      <w:r w:rsidR="00A766CE">
        <w:rPr>
          <w:rFonts w:ascii="Times New Roman" w:hAnsi="Times New Roman" w:cs="Times New Roman"/>
          <w:sz w:val="24"/>
          <w:szCs w:val="24"/>
        </w:rPr>
        <w:t>«Оцен</w:t>
      </w:r>
      <w:r w:rsidR="00892C3A">
        <w:rPr>
          <w:rFonts w:ascii="Times New Roman" w:hAnsi="Times New Roman" w:cs="Times New Roman"/>
          <w:sz w:val="24"/>
          <w:szCs w:val="24"/>
        </w:rPr>
        <w:t>очная деятельность</w:t>
      </w:r>
      <w:r w:rsidR="00A766CE">
        <w:rPr>
          <w:rFonts w:ascii="Times New Roman" w:hAnsi="Times New Roman" w:cs="Times New Roman"/>
          <w:sz w:val="24"/>
          <w:szCs w:val="24"/>
        </w:rPr>
        <w:t>».</w:t>
      </w:r>
    </w:p>
    <w:p w:rsidR="00770DC0" w:rsidRPr="001F0BB1" w:rsidRDefault="000F2341" w:rsidP="001F0BB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F23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2. </w:t>
      </w:r>
      <w:r w:rsidR="00A766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</w:t>
      </w:r>
      <w:r w:rsidRPr="000F234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ухгалтер:</w:t>
      </w:r>
      <w:r w:rsidR="001F0BB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B4347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менее </w:t>
      </w:r>
      <w:r w:rsidR="00A766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лет </w:t>
      </w:r>
      <w:r w:rsidRPr="00CD6FFA">
        <w:rPr>
          <w:rFonts w:ascii="Times New Roman" w:hAnsi="Times New Roman" w:cs="Times New Roman"/>
          <w:sz w:val="24"/>
          <w:szCs w:val="24"/>
        </w:rPr>
        <w:t>стажа работы по специальности</w:t>
      </w:r>
      <w:r w:rsidR="001F0BB1">
        <w:rPr>
          <w:rFonts w:ascii="Times New Roman" w:hAnsi="Times New Roman" w:cs="Times New Roman"/>
          <w:sz w:val="24"/>
          <w:szCs w:val="24"/>
        </w:rPr>
        <w:t xml:space="preserve">, </w:t>
      </w:r>
      <w:r w:rsidR="00AA0C57" w:rsidRPr="002A3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образование по направлениям подготовки </w:t>
      </w:r>
      <w:r w:rsidR="002A37D5" w:rsidRPr="002A37D5">
        <w:rPr>
          <w:rFonts w:ascii="Times New Roman" w:hAnsi="Times New Roman" w:cs="Times New Roman"/>
          <w:sz w:val="24"/>
          <w:szCs w:val="24"/>
        </w:rPr>
        <w:t>«Бухгалтерский учет, анализ и аудит», «Финансы и кредит»</w:t>
      </w:r>
      <w:r w:rsidR="00AA0C57" w:rsidRPr="002A37D5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770DC0" w:rsidRPr="002A37D5" w:rsidRDefault="00770DC0" w:rsidP="007257C9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1B8B" w:rsidRPr="00B23A33" w:rsidRDefault="00681B8B" w:rsidP="007257C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Требования, предъявляемые к претенденту:</w:t>
      </w:r>
    </w:p>
    <w:p w:rsidR="00770758" w:rsidRDefault="00681B8B" w:rsidP="007707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758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гражданства Российской Федерации; </w:t>
      </w:r>
    </w:p>
    <w:p w:rsidR="00770758" w:rsidRDefault="00681B8B" w:rsidP="007707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C37">
        <w:rPr>
          <w:rFonts w:ascii="Times New Roman" w:hAnsi="Times New Roman" w:cs="Times New Roman"/>
          <w:color w:val="000000"/>
          <w:sz w:val="24"/>
          <w:szCs w:val="24"/>
        </w:rPr>
        <w:t>2. Возраст от 25 до 50 лет;</w:t>
      </w:r>
    </w:p>
    <w:p w:rsidR="00770758" w:rsidRDefault="00681B8B" w:rsidP="007707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758">
        <w:rPr>
          <w:rFonts w:ascii="Times New Roman" w:hAnsi="Times New Roman" w:cs="Times New Roman"/>
          <w:color w:val="000000"/>
          <w:sz w:val="24"/>
          <w:szCs w:val="24"/>
        </w:rPr>
        <w:t>3. Отсутствие фактов нарушения ограничений, предусмотренных по ранее занимаемым должностям;</w:t>
      </w:r>
    </w:p>
    <w:p w:rsidR="00770758" w:rsidRDefault="00681B8B" w:rsidP="007707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758">
        <w:rPr>
          <w:rFonts w:ascii="Times New Roman" w:hAnsi="Times New Roman" w:cs="Times New Roman"/>
          <w:color w:val="000000"/>
          <w:sz w:val="24"/>
          <w:szCs w:val="24"/>
        </w:rPr>
        <w:t>4. Отсутствие судимости, отсутствие факта возбуждения уголовного дела на момент участия в конкурсе на включение в резерв управленческих кадров;</w:t>
      </w:r>
    </w:p>
    <w:p w:rsidR="00770DC0" w:rsidRDefault="00770DC0" w:rsidP="007707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2A2D" w:rsidRPr="00B23A33" w:rsidRDefault="008F2A2D" w:rsidP="008F2A2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участия в конкурсе предъявляются:</w:t>
      </w:r>
    </w:p>
    <w:p w:rsidR="00D20F24" w:rsidRDefault="00D20F24" w:rsidP="00D20F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Личное заявление (написанное собственноручно);</w:t>
      </w:r>
    </w:p>
    <w:p w:rsidR="00D20F24" w:rsidRDefault="00D20F24" w:rsidP="00D20F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 Согласие на обработку своих персональных данных;</w:t>
      </w:r>
    </w:p>
    <w:p w:rsidR="00D20F24" w:rsidRDefault="00D20F24" w:rsidP="00D20F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 Собственноручно заполненная и подписанная анкета установленной формы, утвержденной распоряжением Правительства Российской Федерации от 26.05.2005 № 667-р);</w:t>
      </w:r>
    </w:p>
    <w:p w:rsidR="00D20F24" w:rsidRDefault="00D20F24" w:rsidP="00D20F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 Собственноручно написанная автобиография;</w:t>
      </w:r>
    </w:p>
    <w:p w:rsidR="00D20F24" w:rsidRDefault="00D20F24" w:rsidP="00D20F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 Копия паспорта или заменяющего его документа (соответствующий документ предъявляется лично по прибытии на конкурс); </w:t>
      </w:r>
    </w:p>
    <w:p w:rsidR="00D20F24" w:rsidRDefault="00D20F24" w:rsidP="00D20F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 Документы, подтверждающие необходимое профессиональное образование, квалификацию и стаж работы: </w:t>
      </w:r>
    </w:p>
    <w:p w:rsidR="00D20F24" w:rsidRDefault="00D20F24" w:rsidP="00D20F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месту работы (службы), или иные документы, подтверждающие трудовую (служебную) деятельность гражданина; </w:t>
      </w:r>
    </w:p>
    <w:p w:rsidR="00D20F24" w:rsidRDefault="00D20F24" w:rsidP="00D20F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 </w:t>
      </w:r>
    </w:p>
    <w:p w:rsidR="00D20F24" w:rsidRDefault="00A766CE" w:rsidP="00D20F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D20F24"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организаций. </w:t>
      </w:r>
    </w:p>
    <w:p w:rsidR="00D20F24" w:rsidRDefault="00A766CE" w:rsidP="00D20F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D20F24"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Страховое свидетельство обязательного пенсионного страхования; </w:t>
      </w:r>
    </w:p>
    <w:p w:rsidR="00D20F24" w:rsidRDefault="00A766CE" w:rsidP="00D20F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D20F24"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Свидетельство о постановке на учет физического лица в налоговом органе по месту жительства на территории Российской Федерации; </w:t>
      </w:r>
    </w:p>
    <w:p w:rsidR="00D20F24" w:rsidRDefault="00D20F24" w:rsidP="00D20F2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A766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Документы воинского учета – для военнообязанных и лиц, подлежащих призыву на военную службу. </w:t>
      </w:r>
    </w:p>
    <w:p w:rsidR="00D20F24" w:rsidRDefault="00D20F24" w:rsidP="00D20F2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2F28" w:rsidRPr="00770758" w:rsidRDefault="008F2A2D" w:rsidP="0077075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0758">
        <w:rPr>
          <w:rFonts w:ascii="Times New Roman" w:hAnsi="Times New Roman" w:cs="Times New Roman"/>
          <w:color w:val="000000"/>
          <w:sz w:val="24"/>
          <w:szCs w:val="24"/>
        </w:rPr>
        <w:t>Кандидат вправе дополнительно представлять рекомендации с мест</w:t>
      </w:r>
      <w:r w:rsidRPr="00770758">
        <w:rPr>
          <w:rFonts w:ascii="Times New Roman" w:hAnsi="Times New Roman" w:cs="Times New Roman"/>
          <w:color w:val="000000"/>
          <w:sz w:val="24"/>
          <w:szCs w:val="24"/>
        </w:rPr>
        <w:br/>
        <w:t>работы и иные документы, характ</w:t>
      </w:r>
      <w:r w:rsidR="00312F28" w:rsidRPr="00770758">
        <w:rPr>
          <w:rFonts w:ascii="Times New Roman" w:hAnsi="Times New Roman" w:cs="Times New Roman"/>
          <w:color w:val="000000"/>
          <w:sz w:val="24"/>
          <w:szCs w:val="24"/>
        </w:rPr>
        <w:t>еризующие его.</w:t>
      </w:r>
    </w:p>
    <w:p w:rsidR="00D64F37" w:rsidRPr="00B23A33" w:rsidRDefault="00D64F37" w:rsidP="00D64F3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A33">
        <w:rPr>
          <w:rFonts w:ascii="Times New Roman" w:hAnsi="Times New Roman" w:cs="Times New Roman"/>
          <w:color w:val="000000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770758" w:rsidRPr="00D8793E" w:rsidRDefault="00770758" w:rsidP="0077075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79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Документы принимаются </w:t>
      </w:r>
      <w:r w:rsidR="00C3753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с 26 октября </w:t>
      </w:r>
      <w:r w:rsidRPr="00D879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по </w:t>
      </w:r>
      <w:r w:rsidR="00D20F2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1</w:t>
      </w:r>
      <w:r w:rsidR="00C3753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5</w:t>
      </w:r>
      <w:r w:rsidRPr="00D879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D20F24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ноября </w:t>
      </w:r>
      <w:r w:rsidRPr="00D8793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2018 г.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адресу: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г. Кызыл, ул. Калинина</w:t>
      </w:r>
      <w:r w:rsidR="00C375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д. 1</w:t>
      </w:r>
      <w:r w:rsidRPr="006D3A4D">
        <w:rPr>
          <w:rFonts w:ascii="Times New Roman" w:hAnsi="Times New Roman" w:cs="Times New Roman"/>
          <w:bCs/>
          <w:color w:val="000000"/>
          <w:sz w:val="24"/>
          <w:szCs w:val="24"/>
        </w:rPr>
        <w:t>«б», кабинет № 321, с понедельника по пятницу с 9:00 до 13:00, с 14:00 до 18:00 часов.</w:t>
      </w:r>
    </w:p>
    <w:p w:rsidR="00770758" w:rsidRDefault="00770758" w:rsidP="0077075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873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Предполагаемая дата и место проведения </w:t>
      </w:r>
      <w:r w:rsidRPr="00241C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конкурса </w:t>
      </w:r>
      <w:r w:rsidR="00080B46" w:rsidRPr="00E87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</w:t>
      </w:r>
      <w:r w:rsidRPr="00E87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28B5" w:rsidRPr="00E87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дека</w:t>
      </w:r>
      <w:r w:rsidRPr="00E87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бря 2018</w:t>
      </w:r>
      <w:r w:rsidRPr="00241C0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 </w:t>
      </w:r>
      <w:r w:rsidRPr="00241C01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Кызыл, ул. Калинина д. 1</w:t>
      </w:r>
      <w:r w:rsidRPr="006D3A4D">
        <w:rPr>
          <w:rFonts w:ascii="Times New Roman" w:hAnsi="Times New Roman" w:cs="Times New Roman"/>
          <w:bCs/>
          <w:color w:val="000000"/>
          <w:sz w:val="24"/>
          <w:szCs w:val="24"/>
        </w:rPr>
        <w:t>«б», кабинет № 321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70758" w:rsidRPr="00D8793E" w:rsidRDefault="00770758" w:rsidP="0077075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олее подробную информацию об условиях проведения конкурса можно получить по адресу: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г. Кызыл, ул. Калинина д. 1</w:t>
      </w:r>
      <w:r w:rsidRPr="006D3A4D">
        <w:rPr>
          <w:rFonts w:ascii="Times New Roman" w:hAnsi="Times New Roman" w:cs="Times New Roman"/>
          <w:bCs/>
          <w:color w:val="000000"/>
          <w:sz w:val="24"/>
          <w:szCs w:val="24"/>
        </w:rPr>
        <w:t>«б», кабинет № 321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или по телефону: (394-22)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6-37-09</w:t>
      </w:r>
      <w:r w:rsidRPr="008455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12F28" w:rsidRPr="00B23A33" w:rsidRDefault="00312F28" w:rsidP="00770758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312F28" w:rsidRPr="00B23A33" w:rsidSect="00535135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60BC"/>
    <w:multiLevelType w:val="hybridMultilevel"/>
    <w:tmpl w:val="325A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2D"/>
    <w:rsid w:val="00043E57"/>
    <w:rsid w:val="00080B46"/>
    <w:rsid w:val="000D1849"/>
    <w:rsid w:val="000F2341"/>
    <w:rsid w:val="00114C37"/>
    <w:rsid w:val="00137E01"/>
    <w:rsid w:val="001458B6"/>
    <w:rsid w:val="001A4754"/>
    <w:rsid w:val="001F0BB1"/>
    <w:rsid w:val="00216D33"/>
    <w:rsid w:val="00272467"/>
    <w:rsid w:val="00290AC6"/>
    <w:rsid w:val="002A37D5"/>
    <w:rsid w:val="002F0733"/>
    <w:rsid w:val="003020B8"/>
    <w:rsid w:val="003028B5"/>
    <w:rsid w:val="003039C5"/>
    <w:rsid w:val="00312F28"/>
    <w:rsid w:val="00371770"/>
    <w:rsid w:val="004145B0"/>
    <w:rsid w:val="00437E01"/>
    <w:rsid w:val="00457EC4"/>
    <w:rsid w:val="0048354D"/>
    <w:rsid w:val="004901C6"/>
    <w:rsid w:val="00494283"/>
    <w:rsid w:val="00504D6A"/>
    <w:rsid w:val="00535135"/>
    <w:rsid w:val="005516F1"/>
    <w:rsid w:val="00596C02"/>
    <w:rsid w:val="005C0A4A"/>
    <w:rsid w:val="005C291F"/>
    <w:rsid w:val="00681B8B"/>
    <w:rsid w:val="0072185B"/>
    <w:rsid w:val="007257C9"/>
    <w:rsid w:val="00746720"/>
    <w:rsid w:val="00754578"/>
    <w:rsid w:val="00770758"/>
    <w:rsid w:val="00770DC0"/>
    <w:rsid w:val="007C4A0C"/>
    <w:rsid w:val="00892C3A"/>
    <w:rsid w:val="008F2A2D"/>
    <w:rsid w:val="00945287"/>
    <w:rsid w:val="009A190E"/>
    <w:rsid w:val="00A52971"/>
    <w:rsid w:val="00A766CE"/>
    <w:rsid w:val="00AA0C57"/>
    <w:rsid w:val="00AB2B7E"/>
    <w:rsid w:val="00B23A33"/>
    <w:rsid w:val="00B43470"/>
    <w:rsid w:val="00BB69EA"/>
    <w:rsid w:val="00BF7489"/>
    <w:rsid w:val="00C16A7F"/>
    <w:rsid w:val="00C17C01"/>
    <w:rsid w:val="00C31AC2"/>
    <w:rsid w:val="00C37533"/>
    <w:rsid w:val="00C45D0D"/>
    <w:rsid w:val="00CD6FFA"/>
    <w:rsid w:val="00CE69AE"/>
    <w:rsid w:val="00D20F24"/>
    <w:rsid w:val="00D33E73"/>
    <w:rsid w:val="00D64F37"/>
    <w:rsid w:val="00D83C9E"/>
    <w:rsid w:val="00D86276"/>
    <w:rsid w:val="00D95062"/>
    <w:rsid w:val="00DE443C"/>
    <w:rsid w:val="00E87056"/>
    <w:rsid w:val="00EE5919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61FC"/>
  <w15:chartTrackingRefBased/>
  <w15:docId w15:val="{82A30942-E145-4F9A-8F3B-E0655D17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E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33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43DE-ABE0-4481-8CBB-78FECDFD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2018-10-24T06:34:00Z</cp:lastPrinted>
  <dcterms:created xsi:type="dcterms:W3CDTF">2018-10-23T03:35:00Z</dcterms:created>
  <dcterms:modified xsi:type="dcterms:W3CDTF">2018-10-25T08:02:00Z</dcterms:modified>
</cp:coreProperties>
</file>